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E1" w:rsidRDefault="00313BE1" w:rsidP="00313BE1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1764E5">
        <w:rPr>
          <w:rFonts w:ascii="Arial" w:hAnsi="Arial" w:cs="Arial"/>
          <w:b/>
          <w:i/>
        </w:rPr>
        <w:t>“He is Worth Exalting, Because of … Who He Is”</w:t>
      </w:r>
    </w:p>
    <w:p w:rsidR="00313BE1" w:rsidRDefault="00313BE1" w:rsidP="00313BE1">
      <w:pPr>
        <w:spacing w:after="0" w:line="240" w:lineRule="auto"/>
        <w:rPr>
          <w:rFonts w:ascii="Arial" w:hAnsi="Arial" w:cs="Arial"/>
          <w:b/>
          <w:i/>
        </w:rPr>
      </w:pPr>
    </w:p>
    <w:p w:rsidR="00313BE1" w:rsidRDefault="00313BE1" w:rsidP="00313BE1">
      <w:pPr>
        <w:spacing w:after="0" w:line="240" w:lineRule="auto"/>
        <w:rPr>
          <w:rFonts w:ascii="Arial" w:hAnsi="Arial" w:cs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8116A" wp14:editId="6010F1F6">
                <wp:simplePos x="0" y="0"/>
                <wp:positionH relativeFrom="column">
                  <wp:posOffset>4276725</wp:posOffset>
                </wp:positionH>
                <wp:positionV relativeFrom="paragraph">
                  <wp:posOffset>62865</wp:posOffset>
                </wp:positionV>
                <wp:extent cx="1743075" cy="8953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BE1" w:rsidRPr="009750E6" w:rsidRDefault="00313BE1" w:rsidP="00313BE1">
                            <w:pPr>
                              <w:spacing w:after="0" w:line="240" w:lineRule="auto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  <w:lang w:bidi="he-IL"/>
                              </w:rPr>
                            </w:pPr>
                            <w:r w:rsidRPr="009750E6">
                              <w:rPr>
                                <w:b/>
                                <w:sz w:val="20"/>
                                <w:szCs w:val="20"/>
                              </w:rPr>
                              <w:t>I. Who He Is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… </w:t>
                            </w:r>
                          </w:p>
                          <w:p w:rsidR="00313BE1" w:rsidRPr="009750E6" w:rsidRDefault="00313BE1" w:rsidP="00313BE1">
                            <w:pPr>
                              <w:spacing w:after="0" w:line="240" w:lineRule="auto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9750E6"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  <w:lang w:bidi="he-IL"/>
                              </w:rPr>
                              <w:t>II. What He Gave Up</w:t>
                            </w:r>
                          </w:p>
                          <w:p w:rsidR="00313BE1" w:rsidRPr="009750E6" w:rsidRDefault="00313BE1" w:rsidP="00313BE1">
                            <w:pPr>
                              <w:spacing w:after="0" w:line="240" w:lineRule="auto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9750E6"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III. What He Accomplished </w:t>
                            </w:r>
                            <w:r w:rsidRPr="009750E6">
                              <w:rPr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lang w:bidi="he-IL"/>
                              </w:rPr>
                              <w:t xml:space="preserve"> </w:t>
                            </w:r>
                          </w:p>
                          <w:p w:rsidR="00313BE1" w:rsidRPr="009750E6" w:rsidRDefault="00313BE1" w:rsidP="00313BE1">
                            <w:pPr>
                              <w:spacing w:after="0" w:line="240" w:lineRule="auto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lang w:bidi="he-IL"/>
                              </w:rPr>
                              <w:t xml:space="preserve">IV. What He has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lang w:bidi="he-IL"/>
                              </w:rPr>
                              <w:t>Giv</w:t>
                            </w:r>
                            <w:r w:rsidRPr="009750E6">
                              <w:rPr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lang w:bidi="he-IL"/>
                              </w:rPr>
                              <w:t>en</w:t>
                            </w:r>
                            <w:proofErr w:type="gramEnd"/>
                          </w:p>
                          <w:p w:rsidR="00313BE1" w:rsidRDefault="00313BE1" w:rsidP="00313BE1">
                            <w:r w:rsidRPr="009750E6"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V. What He Promises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75pt;margin-top:4.95pt;width:137.2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">
                <v:textbox>
                  <w:txbxContent>
                    <w:p w:rsidR="00313BE1" w:rsidRPr="009750E6" w:rsidRDefault="00313BE1" w:rsidP="00313BE1">
                      <w:pPr>
                        <w:spacing w:after="0" w:line="240" w:lineRule="auto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  <w:lang w:bidi="he-IL"/>
                        </w:rPr>
                      </w:pPr>
                      <w:r w:rsidRPr="009750E6">
                        <w:rPr>
                          <w:b/>
                          <w:sz w:val="20"/>
                          <w:szCs w:val="20"/>
                        </w:rPr>
                        <w:t>I. Who He Is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… </w:t>
                      </w:r>
                    </w:p>
                    <w:p w:rsidR="00313BE1" w:rsidRPr="009750E6" w:rsidRDefault="00313BE1" w:rsidP="00313BE1">
                      <w:pPr>
                        <w:spacing w:after="0" w:line="240" w:lineRule="auto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9750E6"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  <w:lang w:bidi="he-IL"/>
                        </w:rPr>
                        <w:t>II. What He Gave Up</w:t>
                      </w:r>
                    </w:p>
                    <w:p w:rsidR="00313BE1" w:rsidRPr="009750E6" w:rsidRDefault="00313BE1" w:rsidP="00313BE1">
                      <w:pPr>
                        <w:spacing w:after="0" w:line="240" w:lineRule="auto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9750E6"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 xml:space="preserve">III. What He Accomplished </w:t>
                      </w:r>
                      <w:r w:rsidRPr="009750E6">
                        <w:rPr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lang w:bidi="he-IL"/>
                        </w:rPr>
                        <w:t xml:space="preserve"> </w:t>
                      </w:r>
                    </w:p>
                    <w:p w:rsidR="00313BE1" w:rsidRPr="009750E6" w:rsidRDefault="00313BE1" w:rsidP="00313BE1">
                      <w:pPr>
                        <w:spacing w:after="0" w:line="240" w:lineRule="auto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lang w:bidi="he-IL"/>
                        </w:rPr>
                        <w:t xml:space="preserve">IV. What He has </w:t>
                      </w:r>
                      <w:proofErr w:type="gramStart"/>
                      <w:r>
                        <w:rPr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lang w:bidi="he-IL"/>
                        </w:rPr>
                        <w:t>Giv</w:t>
                      </w:r>
                      <w:r w:rsidRPr="009750E6">
                        <w:rPr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lang w:bidi="he-IL"/>
                        </w:rPr>
                        <w:t>en</w:t>
                      </w:r>
                      <w:proofErr w:type="gramEnd"/>
                    </w:p>
                    <w:p w:rsidR="00313BE1" w:rsidRDefault="00313BE1" w:rsidP="00313BE1">
                      <w:r w:rsidRPr="009750E6"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V. What He Promises</w:t>
                      </w:r>
                    </w:p>
                  </w:txbxContent>
                </v:textbox>
              </v:shape>
            </w:pict>
          </mc:Fallback>
        </mc:AlternateContent>
      </w:r>
    </w:p>
    <w:p w:rsidR="00313BE1" w:rsidRDefault="00313BE1" w:rsidP="00313BE1">
      <w:pPr>
        <w:spacing w:after="0" w:line="240" w:lineRule="auto"/>
      </w:pPr>
    </w:p>
    <w:p w:rsidR="00313BE1" w:rsidRPr="009750E6" w:rsidRDefault="00313BE1" w:rsidP="00313BE1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750E6">
        <w:rPr>
          <w:rFonts w:ascii="Arial" w:hAnsi="Arial" w:cs="Arial"/>
          <w:b/>
          <w:sz w:val="32"/>
          <w:szCs w:val="32"/>
        </w:rPr>
        <w:t>I. Who He Is</w:t>
      </w:r>
    </w:p>
    <w:p w:rsidR="00313BE1" w:rsidRDefault="00313BE1" w:rsidP="00313BE1">
      <w:pPr>
        <w:spacing w:after="0" w:line="240" w:lineRule="auto"/>
        <w:rPr>
          <w:b/>
          <w:bCs/>
          <w:lang w:bidi="he-IL"/>
        </w:rPr>
      </w:pPr>
    </w:p>
    <w:p w:rsidR="00313BE1" w:rsidRPr="009750E6" w:rsidRDefault="00313BE1" w:rsidP="00313BE1">
      <w:pPr>
        <w:spacing w:after="0" w:line="240" w:lineRule="auto"/>
        <w:ind w:firstLine="288"/>
        <w:rPr>
          <w:rFonts w:ascii="Arial" w:hAnsi="Arial" w:cs="Arial"/>
          <w:b/>
          <w:bCs/>
          <w:lang w:bidi="he-IL"/>
        </w:rPr>
      </w:pPr>
      <w:r w:rsidRPr="009750E6">
        <w:rPr>
          <w:rFonts w:ascii="Arial" w:hAnsi="Arial" w:cs="Arial"/>
          <w:b/>
          <w:bCs/>
          <w:lang w:bidi="he-IL"/>
        </w:rPr>
        <w:t>A) His Fearsome Appearance</w:t>
      </w:r>
    </w:p>
    <w:p w:rsidR="00313BE1" w:rsidRPr="00241222" w:rsidRDefault="00313BE1" w:rsidP="00313BE1">
      <w:pPr>
        <w:spacing w:after="0" w:line="240" w:lineRule="auto"/>
        <w:ind w:left="288" w:firstLine="288"/>
        <w:rPr>
          <w:lang w:bidi="he-IL"/>
        </w:rPr>
      </w:pPr>
      <w:r w:rsidRPr="00241222">
        <w:rPr>
          <w:bCs/>
          <w:lang w:bidi="he-IL"/>
        </w:rPr>
        <w:t xml:space="preserve">Isaiah 53:2 </w:t>
      </w:r>
      <w:r w:rsidRPr="00241222">
        <w:rPr>
          <w:lang w:bidi="he-IL"/>
        </w:rPr>
        <w:t xml:space="preserve"> </w:t>
      </w:r>
    </w:p>
    <w:p w:rsidR="00313BE1" w:rsidRPr="00241222" w:rsidRDefault="00313BE1" w:rsidP="00313BE1">
      <w:pPr>
        <w:spacing w:after="0" w:line="240" w:lineRule="auto"/>
        <w:ind w:left="288" w:firstLine="288"/>
        <w:rPr>
          <w:bCs/>
          <w:lang w:bidi="he-IL"/>
        </w:rPr>
      </w:pPr>
      <w:r w:rsidRPr="00241222">
        <w:rPr>
          <w:bCs/>
          <w:lang w:bidi="he-IL"/>
        </w:rPr>
        <w:t xml:space="preserve">Isaiah 52:14 </w:t>
      </w:r>
      <w:r w:rsidRPr="00241222">
        <w:rPr>
          <w:lang w:bidi="he-IL"/>
        </w:rPr>
        <w:t xml:space="preserve"> </w:t>
      </w:r>
    </w:p>
    <w:p w:rsidR="00313BE1" w:rsidRPr="00241222" w:rsidRDefault="00313BE1" w:rsidP="00313BE1">
      <w:pPr>
        <w:spacing w:after="0" w:line="240" w:lineRule="auto"/>
        <w:ind w:left="288" w:firstLine="288"/>
        <w:rPr>
          <w:lang w:bidi="he-IL"/>
        </w:rPr>
      </w:pPr>
      <w:r w:rsidRPr="00241222">
        <w:rPr>
          <w:bCs/>
          <w:lang w:bidi="he-IL"/>
        </w:rPr>
        <w:t xml:space="preserve">Revelation 1:12-18 </w:t>
      </w:r>
      <w:r w:rsidRPr="00241222">
        <w:rPr>
          <w:lang w:bidi="he-IL"/>
        </w:rPr>
        <w:t xml:space="preserve"> </w:t>
      </w:r>
    </w:p>
    <w:p w:rsidR="00313BE1" w:rsidRPr="00241222" w:rsidRDefault="00313BE1" w:rsidP="00313BE1">
      <w:pPr>
        <w:spacing w:after="0" w:line="240" w:lineRule="auto"/>
        <w:ind w:left="288" w:firstLine="288"/>
        <w:rPr>
          <w:color w:val="FF0000"/>
          <w:lang w:bidi="he-IL"/>
        </w:rPr>
      </w:pPr>
      <w:r w:rsidRPr="00241222">
        <w:rPr>
          <w:bCs/>
          <w:lang w:bidi="he-IL"/>
        </w:rPr>
        <w:t>Isaiah 6:5</w:t>
      </w:r>
      <w:r w:rsidRPr="00241222">
        <w:rPr>
          <w:lang w:bidi="he-IL"/>
        </w:rPr>
        <w:t xml:space="preserve"> </w:t>
      </w:r>
    </w:p>
    <w:p w:rsidR="00313BE1" w:rsidRDefault="00313BE1" w:rsidP="00313BE1">
      <w:pPr>
        <w:spacing w:after="0" w:line="240" w:lineRule="auto"/>
        <w:ind w:left="288" w:firstLine="288"/>
        <w:rPr>
          <w:lang w:bidi="he-IL"/>
        </w:rPr>
      </w:pPr>
      <w:r w:rsidRPr="00241222">
        <w:rPr>
          <w:bCs/>
          <w:lang w:bidi="he-IL"/>
        </w:rPr>
        <w:t>Ezekiel 1:27-28</w:t>
      </w:r>
      <w:r>
        <w:rPr>
          <w:b/>
          <w:bCs/>
          <w:lang w:bidi="he-IL"/>
        </w:rPr>
        <w:t xml:space="preserve"> </w:t>
      </w:r>
      <w:r>
        <w:rPr>
          <w:lang w:bidi="he-IL"/>
        </w:rPr>
        <w:t xml:space="preserve"> </w:t>
      </w:r>
    </w:p>
    <w:p w:rsidR="00313BE1" w:rsidRDefault="00313BE1" w:rsidP="00313BE1">
      <w:pPr>
        <w:spacing w:after="0" w:line="240" w:lineRule="auto"/>
        <w:rPr>
          <w:lang w:bidi="he-IL"/>
        </w:rPr>
      </w:pPr>
    </w:p>
    <w:p w:rsidR="00313BE1" w:rsidRPr="009750E6" w:rsidRDefault="00313BE1" w:rsidP="00313BE1">
      <w:pPr>
        <w:spacing w:after="0" w:line="240" w:lineRule="auto"/>
        <w:rPr>
          <w:rFonts w:ascii="Arial" w:hAnsi="Arial" w:cs="Arial"/>
          <w:b/>
          <w:bCs/>
          <w:lang w:bidi="he-IL"/>
        </w:rPr>
      </w:pPr>
      <w:r>
        <w:rPr>
          <w:lang w:bidi="he-IL"/>
        </w:rPr>
        <w:tab/>
      </w:r>
      <w:r w:rsidRPr="009750E6">
        <w:rPr>
          <w:rFonts w:ascii="Arial" w:hAnsi="Arial" w:cs="Arial"/>
          <w:b/>
          <w:bCs/>
          <w:lang w:bidi="he-IL"/>
        </w:rPr>
        <w:t xml:space="preserve">B) His Awesome Power </w:t>
      </w:r>
    </w:p>
    <w:p w:rsidR="00313BE1" w:rsidRPr="00241222" w:rsidRDefault="00313BE1" w:rsidP="00313BE1">
      <w:pPr>
        <w:spacing w:after="0" w:line="240" w:lineRule="auto"/>
        <w:ind w:left="573" w:firstLine="3"/>
        <w:rPr>
          <w:color w:val="FF0000"/>
          <w:shd w:val="clear" w:color="auto" w:fill="FEFFFF"/>
          <w:lang w:bidi="he-IL"/>
        </w:rPr>
      </w:pPr>
      <w:r w:rsidRPr="00241222">
        <w:rPr>
          <w:bCs/>
          <w:lang w:bidi="he-IL"/>
        </w:rPr>
        <w:t>Job 26:14; John 2:19</w:t>
      </w:r>
      <w:r w:rsidRPr="00241222">
        <w:rPr>
          <w:lang w:bidi="he-IL"/>
        </w:rPr>
        <w:t xml:space="preserve"> </w:t>
      </w:r>
    </w:p>
    <w:p w:rsidR="00313BE1" w:rsidRPr="00241222" w:rsidRDefault="00313BE1" w:rsidP="00313BE1">
      <w:pPr>
        <w:spacing w:after="0" w:line="240" w:lineRule="auto"/>
        <w:ind w:left="573" w:firstLine="3"/>
        <w:rPr>
          <w:lang w:bidi="he-IL"/>
        </w:rPr>
      </w:pPr>
      <w:r w:rsidRPr="00241222">
        <w:rPr>
          <w:bCs/>
          <w:lang w:bidi="he-IL"/>
        </w:rPr>
        <w:t>Mark 12:24</w:t>
      </w:r>
      <w:r w:rsidRPr="00241222">
        <w:rPr>
          <w:lang w:bidi="he-IL"/>
        </w:rPr>
        <w:t xml:space="preserve"> </w:t>
      </w:r>
    </w:p>
    <w:p w:rsidR="00313BE1" w:rsidRPr="00191944" w:rsidRDefault="00313BE1" w:rsidP="00313BE1">
      <w:pPr>
        <w:autoSpaceDE w:val="0"/>
        <w:autoSpaceDN w:val="0"/>
        <w:adjustRightInd w:val="0"/>
        <w:spacing w:after="0" w:line="240" w:lineRule="auto"/>
        <w:ind w:left="573"/>
        <w:rPr>
          <w:lang w:bidi="he-IL"/>
        </w:rPr>
      </w:pPr>
      <w:r w:rsidRPr="00191944">
        <w:rPr>
          <w:bCs/>
          <w:lang w:bidi="he-IL"/>
        </w:rPr>
        <w:t>Mark 14:62</w:t>
      </w:r>
      <w:r w:rsidRPr="00191944">
        <w:rPr>
          <w:lang w:bidi="he-IL"/>
        </w:rPr>
        <w:t xml:space="preserve"> </w:t>
      </w:r>
    </w:p>
    <w:p w:rsidR="00313BE1" w:rsidRPr="00241222" w:rsidRDefault="00313BE1" w:rsidP="00313BE1">
      <w:pPr>
        <w:spacing w:after="0" w:line="240" w:lineRule="auto"/>
        <w:ind w:left="285" w:firstLine="288"/>
        <w:rPr>
          <w:lang w:bidi="he-IL"/>
        </w:rPr>
      </w:pPr>
      <w:r w:rsidRPr="00241222">
        <w:rPr>
          <w:bCs/>
          <w:lang w:bidi="he-IL"/>
        </w:rPr>
        <w:t xml:space="preserve">John 1:3-4 </w:t>
      </w:r>
      <w:r w:rsidRPr="00241222">
        <w:rPr>
          <w:lang w:bidi="he-IL"/>
        </w:rPr>
        <w:t xml:space="preserve"> </w:t>
      </w:r>
    </w:p>
    <w:p w:rsidR="00313BE1" w:rsidRPr="00241222" w:rsidRDefault="00313BE1" w:rsidP="00313BE1">
      <w:pPr>
        <w:spacing w:after="0" w:line="240" w:lineRule="auto"/>
        <w:ind w:left="285" w:firstLine="288"/>
        <w:rPr>
          <w:lang w:bidi="he-IL"/>
        </w:rPr>
      </w:pPr>
      <w:r w:rsidRPr="00241222">
        <w:rPr>
          <w:bCs/>
          <w:lang w:bidi="he-IL"/>
        </w:rPr>
        <w:t xml:space="preserve">*Colossians 1:16-20 </w:t>
      </w:r>
      <w:r w:rsidRPr="00241222">
        <w:rPr>
          <w:lang w:bidi="he-IL"/>
        </w:rPr>
        <w:t xml:space="preserve"> </w:t>
      </w:r>
    </w:p>
    <w:p w:rsidR="00313BE1" w:rsidRDefault="00313BE1" w:rsidP="00313BE1">
      <w:pPr>
        <w:spacing w:after="0" w:line="240" w:lineRule="auto"/>
        <w:rPr>
          <w:bCs/>
          <w:color w:val="0070C0"/>
          <w:lang w:bidi="he-IL"/>
        </w:rPr>
      </w:pPr>
    </w:p>
    <w:p w:rsidR="00313BE1" w:rsidRPr="009750E6" w:rsidRDefault="00313BE1" w:rsidP="00313BE1">
      <w:pPr>
        <w:spacing w:after="0" w:line="240" w:lineRule="auto"/>
        <w:ind w:left="285" w:firstLine="288"/>
        <w:rPr>
          <w:i/>
          <w:lang w:bidi="he-IL"/>
        </w:rPr>
      </w:pPr>
      <w:r w:rsidRPr="009750E6">
        <w:rPr>
          <w:bCs/>
          <w:i/>
          <w:lang w:bidi="he-IL"/>
        </w:rPr>
        <w:t>So what does His awesome power mean to me</w:t>
      </w:r>
      <w:r w:rsidRPr="009750E6">
        <w:rPr>
          <w:i/>
          <w:lang w:bidi="he-IL"/>
        </w:rPr>
        <w:t>?</w:t>
      </w:r>
    </w:p>
    <w:p w:rsidR="00313BE1" w:rsidRDefault="00313BE1" w:rsidP="00313BE1">
      <w:pPr>
        <w:spacing w:after="0" w:line="240" w:lineRule="auto"/>
        <w:ind w:left="576" w:firstLine="288"/>
        <w:rPr>
          <w:color w:val="0070C0"/>
          <w:lang w:bidi="he-IL"/>
        </w:rPr>
      </w:pPr>
      <w:r w:rsidRPr="009750E6">
        <w:rPr>
          <w:lang w:bidi="he-IL"/>
        </w:rPr>
        <w:t xml:space="preserve">It means NOTHING is _____________________________________.  </w:t>
      </w:r>
    </w:p>
    <w:p w:rsidR="00313BE1" w:rsidRDefault="00313BE1" w:rsidP="00313BE1">
      <w:pPr>
        <w:pStyle w:val="NoSpacing"/>
        <w:ind w:left="573"/>
        <w:rPr>
          <w:b/>
          <w:bCs/>
          <w:lang w:bidi="he-IL"/>
        </w:rPr>
      </w:pPr>
    </w:p>
    <w:p w:rsidR="00313BE1" w:rsidRPr="00241222" w:rsidRDefault="00313BE1" w:rsidP="00313BE1">
      <w:pPr>
        <w:pStyle w:val="NoSpacing"/>
        <w:ind w:left="573"/>
        <w:rPr>
          <w:lang w:bidi="he-IL"/>
        </w:rPr>
      </w:pPr>
      <w:r w:rsidRPr="00241222">
        <w:rPr>
          <w:bCs/>
          <w:lang w:bidi="he-IL"/>
        </w:rPr>
        <w:t xml:space="preserve">Mark 1:40-41; Mark 9:22-23; Luke 8:35; Ephesians 3:20-21 </w:t>
      </w:r>
      <w:r w:rsidRPr="00241222">
        <w:rPr>
          <w:lang w:bidi="he-IL"/>
        </w:rPr>
        <w:t xml:space="preserve"> </w:t>
      </w:r>
    </w:p>
    <w:p w:rsidR="00313BE1" w:rsidRDefault="00313BE1" w:rsidP="00313BE1">
      <w:pPr>
        <w:spacing w:after="0" w:line="240" w:lineRule="auto"/>
        <w:rPr>
          <w:lang w:bidi="he-IL"/>
        </w:rPr>
      </w:pPr>
    </w:p>
    <w:p w:rsidR="00313BE1" w:rsidRPr="009750E6" w:rsidRDefault="00313BE1" w:rsidP="00313BE1">
      <w:pPr>
        <w:spacing w:after="0" w:line="240" w:lineRule="auto"/>
        <w:rPr>
          <w:rFonts w:ascii="Arial" w:hAnsi="Arial" w:cs="Arial"/>
          <w:b/>
          <w:lang w:bidi="he-IL"/>
        </w:rPr>
      </w:pPr>
      <w:r w:rsidRPr="009750E6">
        <w:rPr>
          <w:rFonts w:ascii="Arial" w:hAnsi="Arial" w:cs="Arial"/>
          <w:b/>
          <w:lang w:bidi="he-IL"/>
        </w:rPr>
        <w:t>C) His Wholesome Character</w:t>
      </w:r>
    </w:p>
    <w:p w:rsidR="00313BE1" w:rsidRDefault="00313BE1" w:rsidP="00313BE1">
      <w:pPr>
        <w:spacing w:after="0" w:line="240" w:lineRule="auto"/>
        <w:ind w:left="288"/>
        <w:rPr>
          <w:b/>
          <w:lang w:bidi="he-IL"/>
        </w:rPr>
      </w:pPr>
      <w:r>
        <w:rPr>
          <w:b/>
          <w:lang w:bidi="he-IL"/>
        </w:rPr>
        <w:t xml:space="preserve">1) Gentle – </w:t>
      </w:r>
    </w:p>
    <w:p w:rsidR="00313BE1" w:rsidRPr="00241222" w:rsidRDefault="00313BE1" w:rsidP="00313BE1">
      <w:pPr>
        <w:spacing w:after="0" w:line="240" w:lineRule="auto"/>
        <w:ind w:left="576"/>
        <w:rPr>
          <w:lang w:bidi="he-IL"/>
        </w:rPr>
      </w:pPr>
      <w:r w:rsidRPr="00241222">
        <w:rPr>
          <w:bCs/>
          <w:lang w:bidi="he-IL"/>
        </w:rPr>
        <w:t xml:space="preserve">Isaiah 42:1-3 </w:t>
      </w:r>
    </w:p>
    <w:p w:rsidR="00313BE1" w:rsidRDefault="00313BE1" w:rsidP="00313BE1">
      <w:pPr>
        <w:spacing w:after="0" w:line="240" w:lineRule="auto"/>
        <w:ind w:left="576"/>
        <w:rPr>
          <w:b/>
          <w:lang w:bidi="he-IL"/>
        </w:rPr>
      </w:pPr>
      <w:r w:rsidRPr="00241222">
        <w:rPr>
          <w:bCs/>
          <w:lang w:bidi="he-IL"/>
        </w:rPr>
        <w:t>Matthew 11:29</w:t>
      </w:r>
      <w:r>
        <w:rPr>
          <w:b/>
          <w:bCs/>
          <w:lang w:bidi="he-IL"/>
        </w:rPr>
        <w:t xml:space="preserve"> </w:t>
      </w:r>
      <w:r>
        <w:rPr>
          <w:lang w:bidi="he-IL"/>
        </w:rPr>
        <w:t xml:space="preserve"> </w:t>
      </w:r>
    </w:p>
    <w:p w:rsidR="00313BE1" w:rsidRDefault="00313BE1" w:rsidP="00313BE1">
      <w:pPr>
        <w:spacing w:after="0" w:line="240" w:lineRule="auto"/>
        <w:rPr>
          <w:b/>
          <w:lang w:bidi="he-IL"/>
        </w:rPr>
      </w:pPr>
      <w:r>
        <w:rPr>
          <w:b/>
          <w:lang w:bidi="he-IL"/>
        </w:rPr>
        <w:tab/>
        <w:t xml:space="preserve">2) Humble – </w:t>
      </w:r>
    </w:p>
    <w:p w:rsidR="00313BE1" w:rsidRPr="00241222" w:rsidRDefault="00313BE1" w:rsidP="00313BE1">
      <w:pPr>
        <w:spacing w:after="0" w:line="240" w:lineRule="auto"/>
        <w:ind w:left="570"/>
        <w:rPr>
          <w:lang w:bidi="he-IL"/>
        </w:rPr>
      </w:pPr>
      <w:r w:rsidRPr="00241222">
        <w:rPr>
          <w:bCs/>
          <w:lang w:bidi="he-IL"/>
        </w:rPr>
        <w:t xml:space="preserve">Philippians 2:5-8 </w:t>
      </w:r>
      <w:r w:rsidRPr="00241222">
        <w:rPr>
          <w:lang w:bidi="he-IL"/>
        </w:rPr>
        <w:t xml:space="preserve">  </w:t>
      </w:r>
    </w:p>
    <w:p w:rsidR="00313BE1" w:rsidRDefault="00313BE1" w:rsidP="00313BE1">
      <w:pPr>
        <w:spacing w:after="0" w:line="240" w:lineRule="auto"/>
        <w:rPr>
          <w:b/>
          <w:bCs/>
          <w:lang w:bidi="he-IL"/>
        </w:rPr>
      </w:pPr>
      <w:r>
        <w:rPr>
          <w:b/>
          <w:bCs/>
          <w:lang w:bidi="he-IL"/>
        </w:rPr>
        <w:tab/>
        <w:t xml:space="preserve">3) Patience </w:t>
      </w:r>
    </w:p>
    <w:p w:rsidR="00313BE1" w:rsidRPr="00241222" w:rsidRDefault="00313BE1" w:rsidP="00313BE1">
      <w:pPr>
        <w:spacing w:after="0" w:line="240" w:lineRule="auto"/>
        <w:rPr>
          <w:lang w:bidi="he-IL"/>
        </w:rPr>
      </w:pPr>
      <w:r>
        <w:rPr>
          <w:b/>
          <w:bCs/>
          <w:lang w:bidi="he-IL"/>
        </w:rPr>
        <w:tab/>
      </w:r>
      <w:r>
        <w:rPr>
          <w:b/>
          <w:bCs/>
          <w:lang w:bidi="he-IL"/>
        </w:rPr>
        <w:tab/>
      </w:r>
      <w:r w:rsidRPr="00241222">
        <w:rPr>
          <w:bCs/>
          <w:lang w:bidi="he-IL"/>
        </w:rPr>
        <w:t>2 Pet 3:9</w:t>
      </w:r>
    </w:p>
    <w:p w:rsidR="00313BE1" w:rsidRDefault="00313BE1" w:rsidP="00313BE1">
      <w:pPr>
        <w:spacing w:after="0" w:line="240" w:lineRule="auto"/>
        <w:rPr>
          <w:b/>
          <w:lang w:bidi="he-IL"/>
        </w:rPr>
      </w:pPr>
      <w:r>
        <w:rPr>
          <w:b/>
          <w:lang w:bidi="he-IL"/>
        </w:rPr>
        <w:tab/>
        <w:t>4) Sinless</w:t>
      </w:r>
    </w:p>
    <w:p w:rsidR="00313BE1" w:rsidRDefault="00313BE1" w:rsidP="00313BE1">
      <w:pPr>
        <w:spacing w:after="0" w:line="240" w:lineRule="auto"/>
        <w:ind w:firstLine="282"/>
        <w:rPr>
          <w:b/>
          <w:lang w:bidi="he-IL"/>
        </w:rPr>
      </w:pPr>
      <w:r>
        <w:rPr>
          <w:b/>
          <w:lang w:bidi="he-IL"/>
        </w:rPr>
        <w:t xml:space="preserve">5) Faithful </w:t>
      </w:r>
    </w:p>
    <w:p w:rsidR="00313BE1" w:rsidRPr="00D151DE" w:rsidRDefault="00313BE1" w:rsidP="00313BE1">
      <w:pPr>
        <w:spacing w:after="0" w:line="240" w:lineRule="auto"/>
        <w:ind w:left="282" w:firstLine="288"/>
        <w:rPr>
          <w:lang w:bidi="he-IL"/>
        </w:rPr>
      </w:pPr>
      <w:r w:rsidRPr="00D151DE">
        <w:rPr>
          <w:bCs/>
          <w:lang w:bidi="he-IL"/>
        </w:rPr>
        <w:t>Hebrews 10:23</w:t>
      </w:r>
      <w:r w:rsidRPr="00D151DE">
        <w:rPr>
          <w:lang w:bidi="he-IL"/>
        </w:rPr>
        <w:t xml:space="preserve"> </w:t>
      </w:r>
    </w:p>
    <w:p w:rsidR="00313BE1" w:rsidRPr="00241222" w:rsidRDefault="00313BE1" w:rsidP="00313BE1">
      <w:pPr>
        <w:pStyle w:val="NoSpacing"/>
        <w:ind w:left="570" w:firstLine="6"/>
        <w:rPr>
          <w:i/>
          <w:lang w:bidi="he-IL"/>
        </w:rPr>
      </w:pPr>
      <w:r w:rsidRPr="00241222">
        <w:rPr>
          <w:i/>
          <w:lang w:bidi="he-IL"/>
        </w:rPr>
        <w:t xml:space="preserve">What does this mean for our church? </w:t>
      </w:r>
      <w:r>
        <w:rPr>
          <w:i/>
          <w:lang w:bidi="he-IL"/>
        </w:rPr>
        <w:t>__________________________________</w:t>
      </w:r>
    </w:p>
    <w:p w:rsidR="00313BE1" w:rsidRDefault="00313BE1" w:rsidP="00313BE1">
      <w:pPr>
        <w:spacing w:after="0" w:line="240" w:lineRule="auto"/>
        <w:rPr>
          <w:rFonts w:ascii="Arial" w:hAnsi="Arial" w:cs="Arial"/>
          <w:b/>
          <w:lang w:bidi="he-IL"/>
        </w:rPr>
      </w:pPr>
    </w:p>
    <w:p w:rsidR="00313BE1" w:rsidRDefault="00313BE1" w:rsidP="00313BE1">
      <w:pPr>
        <w:spacing w:after="0" w:line="240" w:lineRule="auto"/>
        <w:rPr>
          <w:rFonts w:ascii="Arial" w:hAnsi="Arial" w:cs="Arial"/>
          <w:b/>
          <w:lang w:bidi="he-IL"/>
        </w:rPr>
      </w:pPr>
      <w:r w:rsidRPr="00030C08">
        <w:rPr>
          <w:rFonts w:ascii="Arial" w:hAnsi="Arial" w:cs="Arial"/>
          <w:b/>
          <w:lang w:bidi="he-IL"/>
        </w:rPr>
        <w:t>D) His Lovesome Nature</w:t>
      </w:r>
    </w:p>
    <w:p w:rsidR="00313BE1" w:rsidRDefault="00313BE1" w:rsidP="00313BE1">
      <w:pPr>
        <w:spacing w:after="0" w:line="240" w:lineRule="auto"/>
        <w:ind w:firstLine="288"/>
        <w:rPr>
          <w:b/>
          <w:bCs/>
          <w:lang w:bidi="he-IL"/>
        </w:rPr>
      </w:pPr>
    </w:p>
    <w:p w:rsidR="00313BE1" w:rsidRDefault="00313BE1" w:rsidP="00313BE1">
      <w:pPr>
        <w:spacing w:after="0" w:line="240" w:lineRule="auto"/>
        <w:ind w:firstLine="288"/>
        <w:rPr>
          <w:b/>
          <w:bCs/>
          <w:lang w:bidi="he-IL"/>
        </w:rPr>
      </w:pPr>
      <w:r>
        <w:rPr>
          <w:b/>
          <w:bCs/>
          <w:lang w:bidi="he-IL"/>
        </w:rPr>
        <w:t>1) Compassionate</w:t>
      </w:r>
    </w:p>
    <w:p w:rsidR="00313BE1" w:rsidRPr="00241222" w:rsidRDefault="00313BE1" w:rsidP="00313BE1">
      <w:pPr>
        <w:spacing w:after="0" w:line="240" w:lineRule="auto"/>
        <w:ind w:left="288" w:firstLine="288"/>
        <w:rPr>
          <w:lang w:bidi="he-IL"/>
        </w:rPr>
      </w:pPr>
      <w:r w:rsidRPr="00241222">
        <w:rPr>
          <w:bCs/>
          <w:lang w:bidi="he-IL"/>
        </w:rPr>
        <w:t xml:space="preserve">Matthew 14:13-14; Mark 8:2-3 </w:t>
      </w:r>
      <w:r w:rsidRPr="00241222">
        <w:rPr>
          <w:lang w:bidi="he-IL"/>
        </w:rPr>
        <w:t xml:space="preserve"> </w:t>
      </w:r>
    </w:p>
    <w:p w:rsidR="00313BE1" w:rsidRDefault="00313BE1" w:rsidP="00313BE1">
      <w:pPr>
        <w:spacing w:after="0" w:line="240" w:lineRule="auto"/>
        <w:ind w:left="288"/>
        <w:rPr>
          <w:b/>
          <w:lang w:bidi="he-IL"/>
        </w:rPr>
      </w:pPr>
      <w:r>
        <w:rPr>
          <w:b/>
          <w:lang w:bidi="he-IL"/>
        </w:rPr>
        <w:t>2) Loving</w:t>
      </w:r>
    </w:p>
    <w:p w:rsidR="00313BE1" w:rsidRDefault="00313BE1" w:rsidP="00313BE1">
      <w:pPr>
        <w:spacing w:after="0" w:line="240" w:lineRule="auto"/>
        <w:ind w:left="570"/>
        <w:rPr>
          <w:lang w:bidi="he-IL"/>
        </w:rPr>
      </w:pPr>
      <w:r w:rsidRPr="00241222">
        <w:rPr>
          <w:bCs/>
          <w:lang w:bidi="he-IL"/>
        </w:rPr>
        <w:t>Mark 10:21; John 8:23-24; John 13:1</w:t>
      </w:r>
      <w:r w:rsidRPr="00241222">
        <w:rPr>
          <w:lang w:bidi="he-IL"/>
        </w:rPr>
        <w:t xml:space="preserve">; </w:t>
      </w:r>
      <w:r w:rsidRPr="00241222">
        <w:rPr>
          <w:bCs/>
          <w:lang w:bidi="he-IL"/>
        </w:rPr>
        <w:t xml:space="preserve">Mark 10:45 </w:t>
      </w:r>
      <w:r w:rsidRPr="00241222">
        <w:rPr>
          <w:lang w:bidi="he-IL"/>
        </w:rPr>
        <w:t xml:space="preserve"> </w:t>
      </w:r>
    </w:p>
    <w:p w:rsidR="00313BE1" w:rsidRDefault="00313BE1" w:rsidP="00313BE1">
      <w:pPr>
        <w:spacing w:after="0" w:line="240" w:lineRule="auto"/>
        <w:ind w:left="570"/>
        <w:rPr>
          <w:lang w:bidi="he-IL"/>
        </w:rPr>
      </w:pPr>
    </w:p>
    <w:p w:rsidR="00313BE1" w:rsidRPr="00241222" w:rsidRDefault="00313BE1" w:rsidP="00313BE1">
      <w:pPr>
        <w:spacing w:after="0" w:line="240" w:lineRule="auto"/>
        <w:ind w:left="570"/>
        <w:jc w:val="center"/>
        <w:rPr>
          <w:color w:val="FF0000"/>
          <w:lang w:bidi="he-IL"/>
        </w:rPr>
      </w:pPr>
      <w:r w:rsidRPr="001764E5">
        <w:rPr>
          <w:rFonts w:ascii="Arial" w:hAnsi="Arial" w:cs="Arial"/>
          <w:b/>
          <w:i/>
        </w:rPr>
        <w:t>“He is Worth Exalting, Because of … Who He Is”</w:t>
      </w:r>
    </w:p>
    <w:p w:rsidR="00187220" w:rsidRPr="00E53343" w:rsidRDefault="00187220" w:rsidP="00E53343">
      <w:pPr>
        <w:pStyle w:val="NoSpacing"/>
        <w:rPr>
          <w:lang w:bidi="he-IL"/>
        </w:rPr>
      </w:pPr>
      <w:bookmarkStart w:id="0" w:name="_GoBack"/>
      <w:bookmarkEnd w:id="0"/>
    </w:p>
    <w:sectPr w:rsidR="00187220" w:rsidRPr="00E53343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510" w:rsidRDefault="00127510" w:rsidP="00127510">
      <w:pPr>
        <w:spacing w:after="0" w:line="240" w:lineRule="auto"/>
      </w:pPr>
      <w:r>
        <w:separator/>
      </w:r>
    </w:p>
  </w:endnote>
  <w:endnote w:type="continuationSeparator" w:id="0">
    <w:p w:rsidR="00127510" w:rsidRDefault="00127510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30569FC6" wp14:editId="063C4806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127510">
          <w:fldChar w:fldCharType="begin"/>
        </w:r>
        <w:r w:rsidR="00127510">
          <w:instrText xml:space="preserve"> PAGE   \* MERGEFORMAT </w:instrText>
        </w:r>
        <w:r w:rsidR="00127510">
          <w:fldChar w:fldCharType="separate"/>
        </w:r>
        <w:r w:rsidR="00313BE1">
          <w:rPr>
            <w:noProof/>
          </w:rPr>
          <w:t>1</w:t>
        </w:r>
        <w:r w:rsidR="00127510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510" w:rsidRDefault="00127510" w:rsidP="00127510">
      <w:pPr>
        <w:spacing w:after="0" w:line="240" w:lineRule="auto"/>
      </w:pPr>
      <w:r>
        <w:separator/>
      </w:r>
    </w:p>
  </w:footnote>
  <w:footnote w:type="continuationSeparator" w:id="0">
    <w:p w:rsidR="00127510" w:rsidRDefault="00127510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Default="00313BE1">
    <w:pPr>
      <w:pStyle w:val="Header"/>
    </w:pPr>
    <w:r>
      <w:t>Bruce Chick</w:t>
    </w:r>
    <w:r>
      <w:tab/>
    </w:r>
    <w:r w:rsidR="00127510">
      <w:tab/>
    </w:r>
    <w:r>
      <w:t>November 2, 2014</w:t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127510"/>
    <w:rsid w:val="00187220"/>
    <w:rsid w:val="00313BE1"/>
    <w:rsid w:val="004F03E8"/>
    <w:rsid w:val="0056446A"/>
    <w:rsid w:val="005C7DAA"/>
    <w:rsid w:val="00705F41"/>
    <w:rsid w:val="00E03D52"/>
    <w:rsid w:val="00E53343"/>
    <w:rsid w:val="00E8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F43B0-71D0-4725-8FB0-0F28846A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cp:lastPrinted>2014-11-02T14:38:00Z</cp:lastPrinted>
  <dcterms:created xsi:type="dcterms:W3CDTF">2014-11-02T14:38:00Z</dcterms:created>
  <dcterms:modified xsi:type="dcterms:W3CDTF">2014-11-02T14:38:00Z</dcterms:modified>
</cp:coreProperties>
</file>